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F0C" w:rsidRPr="00EC2F0C" w:rsidRDefault="00EC2F0C" w:rsidP="00EC2F0C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</w:pPr>
      <w:r w:rsidRPr="00EC2F0C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EC2F0C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"https://edu.tatar.ru/sarmanovo/dzalil/sch2/read-news/391283" </w:instrText>
      </w:r>
      <w:r w:rsidRPr="00EC2F0C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EC2F0C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  <w:t>О проведении занятий в условиях низкой температуры наружного воздуха</w:t>
      </w:r>
    </w:p>
    <w:p w:rsidR="00EC2F0C" w:rsidRPr="00EC2F0C" w:rsidRDefault="00EC2F0C" w:rsidP="00EC2F0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  <w:t>В</w:t>
      </w:r>
      <w:r w:rsidRPr="00EC2F0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</w:t>
      </w:r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целях предупреждения обморожений учащихся под воздействием низкой температуры наружного воздуха</w:t>
      </w:r>
      <w:r w:rsidRPr="00EC2F0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</w:t>
      </w:r>
      <w:r w:rsidRPr="00EC2F0C">
        <w:rPr>
          <w:rFonts w:ascii="Tahoma" w:eastAsia="Times New Roman" w:hAnsi="Tahoma" w:cs="Tahoma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 </w:t>
      </w:r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учебные занятия в школе в зимний период</w:t>
      </w:r>
      <w:r w:rsidRPr="00EC2F0C">
        <w:rPr>
          <w:rFonts w:ascii="Tahoma" w:eastAsia="Times New Roman" w:hAnsi="Tahoma" w:cs="Tahoma"/>
          <w:color w:val="000000"/>
          <w:sz w:val="28"/>
          <w:szCs w:val="28"/>
          <w:lang w:eastAsia="ru-RU"/>
        </w:rPr>
        <w:t> </w:t>
      </w:r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  <w:t>о</w:t>
      </w:r>
      <w:proofErr w:type="spellStart"/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тмен</w:t>
      </w:r>
      <w:proofErr w:type="spellEnd"/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  <w:t>яются</w:t>
      </w:r>
      <w:r w:rsidRPr="00EC2F0C">
        <w:rPr>
          <w:rFonts w:ascii="Tahoma" w:eastAsia="Times New Roman" w:hAnsi="Tahoma" w:cs="Tahoma"/>
          <w:color w:val="000000"/>
          <w:sz w:val="28"/>
          <w:szCs w:val="28"/>
          <w:lang w:val="tt-RU" w:eastAsia="ru-RU"/>
        </w:rPr>
        <w:t> </w:t>
      </w:r>
      <w:r w:rsidRPr="00EC2F0C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в соответствии с температурным режимом:</w:t>
      </w:r>
    </w:p>
    <w:p w:rsidR="00EC2F0C" w:rsidRPr="00EC2F0C" w:rsidRDefault="00EC2F0C" w:rsidP="00EC2F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F0C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tbl>
      <w:tblPr>
        <w:tblW w:w="10335" w:type="dxa"/>
        <w:tblInd w:w="-914" w:type="dxa"/>
        <w:tblCellMar>
          <w:left w:w="0" w:type="dxa"/>
          <w:right w:w="0" w:type="dxa"/>
        </w:tblCellMar>
        <w:tblLook w:val="04A0"/>
      </w:tblPr>
      <w:tblGrid>
        <w:gridCol w:w="1162"/>
        <w:gridCol w:w="2092"/>
        <w:gridCol w:w="2575"/>
        <w:gridCol w:w="4506"/>
      </w:tblGrid>
      <w:tr w:rsidR="00EC2F0C" w:rsidRPr="00EC2F0C" w:rsidTr="00EC2F0C">
        <w:tc>
          <w:tcPr>
            <w:tcW w:w="11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Температура</w:t>
            </w:r>
          </w:p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град. по</w:t>
            </w:r>
            <w:proofErr w:type="gramStart"/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</w:t>
            </w:r>
            <w:proofErr w:type="gramEnd"/>
          </w:p>
        </w:tc>
        <w:tc>
          <w:tcPr>
            <w:tcW w:w="25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4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Примечание</w:t>
            </w:r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         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начальные</w:t>
            </w:r>
          </w:p>
        </w:tc>
        <w:tc>
          <w:tcPr>
            <w:tcW w:w="450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для </w:t>
            </w:r>
            <w:proofErr w:type="gramStart"/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учащихся</w:t>
            </w:r>
            <w:proofErr w:type="gramEnd"/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проживающих в частном секторе</w:t>
            </w:r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         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 5-9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C2F0C" w:rsidRPr="00EC2F0C" w:rsidRDefault="00EC2F0C" w:rsidP="00EC2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          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 10-11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C2F0C" w:rsidRPr="00EC2F0C" w:rsidRDefault="00EC2F0C" w:rsidP="00EC2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         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начальные</w:t>
            </w:r>
          </w:p>
        </w:tc>
        <w:tc>
          <w:tcPr>
            <w:tcW w:w="450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для </w:t>
            </w:r>
            <w:proofErr w:type="gramStart"/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учащихся</w:t>
            </w:r>
            <w:proofErr w:type="gramEnd"/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проживающих в п.г.т. </w:t>
            </w:r>
            <w:proofErr w:type="spellStart"/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Джалиль</w:t>
            </w:r>
            <w:proofErr w:type="spellEnd"/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          5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 5-9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C2F0C" w:rsidRPr="00EC2F0C" w:rsidRDefault="00EC2F0C" w:rsidP="00EC2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2F0C" w:rsidRPr="00EC2F0C" w:rsidTr="00EC2F0C"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ind w:hanging="36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           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2F0C" w:rsidRPr="00EC2F0C" w:rsidRDefault="00EC2F0C" w:rsidP="00EC2F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F0C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 10-11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EC2F0C" w:rsidRPr="00EC2F0C" w:rsidRDefault="00EC2F0C" w:rsidP="00EC2F0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C2F0C" w:rsidRPr="00EC2F0C" w:rsidRDefault="00EC2F0C" w:rsidP="00EC2F0C">
      <w:pPr>
        <w:spacing w:after="240" w:line="225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F0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6405" w:rsidRPr="00EC2F0C" w:rsidRDefault="00706405">
      <w:pPr>
        <w:rPr>
          <w:sz w:val="28"/>
          <w:szCs w:val="28"/>
        </w:rPr>
      </w:pPr>
    </w:p>
    <w:sectPr w:rsidR="00706405" w:rsidRPr="00EC2F0C" w:rsidSect="00706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C2F0C"/>
    <w:rsid w:val="00706405"/>
    <w:rsid w:val="00EC2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4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2F0C"/>
    <w:rPr>
      <w:color w:val="0000FF"/>
      <w:u w:val="single"/>
    </w:rPr>
  </w:style>
  <w:style w:type="character" w:customStyle="1" w:styleId="title">
    <w:name w:val="title"/>
    <w:basedOn w:val="a0"/>
    <w:rsid w:val="00EC2F0C"/>
  </w:style>
  <w:style w:type="character" w:customStyle="1" w:styleId="date">
    <w:name w:val="date"/>
    <w:basedOn w:val="a0"/>
    <w:rsid w:val="00EC2F0C"/>
  </w:style>
  <w:style w:type="paragraph" w:styleId="a4">
    <w:name w:val="List Paragraph"/>
    <w:basedOn w:val="a"/>
    <w:uiPriority w:val="34"/>
    <w:qFormat/>
    <w:rsid w:val="00EC2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C2F0C"/>
  </w:style>
  <w:style w:type="paragraph" w:styleId="a5">
    <w:name w:val="Normal (Web)"/>
    <w:basedOn w:val="a"/>
    <w:uiPriority w:val="99"/>
    <w:semiHidden/>
    <w:unhideWhenUsed/>
    <w:rsid w:val="00EC2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EC2F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7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540</Characters>
  <Application>Microsoft Office Word</Application>
  <DocSecurity>0</DocSecurity>
  <Lines>4</Lines>
  <Paragraphs>1</Paragraphs>
  <ScaleCrop>false</ScaleCrop>
  <Company>Grizli777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htubyf</dc:creator>
  <cp:lastModifiedBy>htubyf</cp:lastModifiedBy>
  <cp:revision>2</cp:revision>
  <dcterms:created xsi:type="dcterms:W3CDTF">2014-01-20T12:06:00Z</dcterms:created>
  <dcterms:modified xsi:type="dcterms:W3CDTF">2014-01-20T12:11:00Z</dcterms:modified>
</cp:coreProperties>
</file>